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2C" w:rsidRPr="00001FCE" w:rsidRDefault="006A322C">
      <w:pPr>
        <w:rPr>
          <w:rFonts w:ascii="Century Gothic" w:hAnsi="Century Gothic"/>
          <w:sz w:val="36"/>
          <w:szCs w:val="36"/>
          <w:u w:val="single"/>
        </w:rPr>
      </w:pPr>
      <w:r w:rsidRPr="00001FCE">
        <w:rPr>
          <w:rFonts w:ascii="Century Gothic" w:hAnsi="Century Gothic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ADA143F" wp14:editId="3B476CC9">
            <wp:simplePos x="0" y="0"/>
            <wp:positionH relativeFrom="column">
              <wp:posOffset>3409950</wp:posOffset>
            </wp:positionH>
            <wp:positionV relativeFrom="paragraph">
              <wp:posOffset>-227965</wp:posOffset>
            </wp:positionV>
            <wp:extent cx="2486025" cy="560705"/>
            <wp:effectExtent l="0" t="0" r="9525" b="0"/>
            <wp:wrapTight wrapText="bothSides">
              <wp:wrapPolygon edited="0">
                <wp:start x="0" y="0"/>
                <wp:lineTo x="0" y="20548"/>
                <wp:lineTo x="21517" y="20548"/>
                <wp:lineTo x="21517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24860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CE" w:rsidRPr="00001FCE">
        <w:rPr>
          <w:rFonts w:ascii="Century Gothic" w:hAnsi="Century Gothic"/>
          <w:sz w:val="36"/>
          <w:szCs w:val="36"/>
          <w:u w:val="single"/>
        </w:rPr>
        <w:t>Job Opportunity</w:t>
      </w:r>
    </w:p>
    <w:p w:rsidR="006A322C" w:rsidRPr="006A322C" w:rsidRDefault="006A322C">
      <w:pPr>
        <w:rPr>
          <w:rFonts w:ascii="Century Gothic" w:hAnsi="Century Gothic"/>
        </w:rPr>
      </w:pPr>
    </w:p>
    <w:p w:rsidR="006A322C" w:rsidRPr="006A322C" w:rsidRDefault="006A322C">
      <w:pPr>
        <w:rPr>
          <w:rFonts w:ascii="Century Gothic" w:hAnsi="Century Gothic"/>
        </w:rPr>
      </w:pPr>
      <w:r w:rsidRPr="006A322C">
        <w:rPr>
          <w:rFonts w:ascii="Century Gothic" w:hAnsi="Century Gothic"/>
        </w:rPr>
        <w:t>Brooks Swim School is currently seeking an ASA</w:t>
      </w:r>
      <w:r w:rsidR="007A3E62">
        <w:rPr>
          <w:rFonts w:ascii="Century Gothic" w:hAnsi="Century Gothic"/>
        </w:rPr>
        <w:t>/STA</w:t>
      </w:r>
      <w:r w:rsidRPr="006A322C">
        <w:rPr>
          <w:rFonts w:ascii="Century Gothic" w:hAnsi="Century Gothic"/>
        </w:rPr>
        <w:t xml:space="preserve"> level 1 or level 2 swimming teacher for work in Luton</w:t>
      </w:r>
      <w:r w:rsidR="0003488A">
        <w:rPr>
          <w:rFonts w:ascii="Century Gothic" w:hAnsi="Century Gothic"/>
        </w:rPr>
        <w:t xml:space="preserve"> starting in April</w:t>
      </w:r>
      <w:r w:rsidRPr="006A322C">
        <w:rPr>
          <w:rFonts w:ascii="Century Gothic" w:hAnsi="Century Gothic"/>
        </w:rPr>
        <w:t>. We are looking for someone who is committed and enthusiastic to teach or assist with our small classes of children</w:t>
      </w:r>
      <w:r w:rsidR="005739CF">
        <w:rPr>
          <w:rFonts w:ascii="Century Gothic" w:hAnsi="Century Gothic"/>
        </w:rPr>
        <w:t xml:space="preserve"> and adults</w:t>
      </w:r>
      <w:r w:rsidRPr="006A322C">
        <w:rPr>
          <w:rFonts w:ascii="Century Gothic" w:hAnsi="Century Gothic"/>
        </w:rPr>
        <w:t xml:space="preserve">. </w:t>
      </w:r>
    </w:p>
    <w:p w:rsidR="006B7486" w:rsidRPr="007A3E62" w:rsidRDefault="006B7486">
      <w:pPr>
        <w:rPr>
          <w:rFonts w:ascii="Century Gothic" w:hAnsi="Century Gothic"/>
        </w:rPr>
      </w:pPr>
      <w:r w:rsidRPr="007A3E62">
        <w:rPr>
          <w:rFonts w:ascii="Century Gothic" w:hAnsi="Century Gothic"/>
        </w:rPr>
        <w:t>We are currently looking for someone to work o</w:t>
      </w:r>
      <w:r w:rsidR="00653587">
        <w:rPr>
          <w:rFonts w:ascii="Century Gothic" w:hAnsi="Century Gothic"/>
        </w:rPr>
        <w:t>n Friday evenings between 5-8</w:t>
      </w:r>
      <w:r w:rsidR="007A3E62">
        <w:rPr>
          <w:rFonts w:ascii="Century Gothic" w:hAnsi="Century Gothic"/>
        </w:rPr>
        <w:t xml:space="preserve">pm </w:t>
      </w:r>
      <w:r w:rsidR="0003488A">
        <w:rPr>
          <w:rFonts w:ascii="Century Gothic" w:hAnsi="Century Gothic"/>
        </w:rPr>
        <w:t xml:space="preserve">with some extra work available on Sundays for the right candidate. </w:t>
      </w:r>
      <w:bookmarkStart w:id="0" w:name="_GoBack"/>
      <w:bookmarkEnd w:id="0"/>
    </w:p>
    <w:p w:rsidR="006A322C" w:rsidRPr="006A322C" w:rsidRDefault="006A322C">
      <w:pPr>
        <w:rPr>
          <w:rFonts w:ascii="Century Gothic" w:hAnsi="Century Gothic"/>
        </w:rPr>
      </w:pPr>
      <w:r w:rsidRPr="006A322C">
        <w:rPr>
          <w:rFonts w:ascii="Century Gothic" w:hAnsi="Century Gothic"/>
        </w:rPr>
        <w:t>Location: Denbigh High school, Luton</w:t>
      </w:r>
    </w:p>
    <w:p w:rsidR="006A322C" w:rsidRPr="006A322C" w:rsidRDefault="006A322C">
      <w:pPr>
        <w:rPr>
          <w:rFonts w:ascii="Century Gothic" w:hAnsi="Century Gothic"/>
        </w:rPr>
      </w:pPr>
      <w:r w:rsidRPr="006A322C">
        <w:rPr>
          <w:rFonts w:ascii="Century Gothic" w:hAnsi="Century Gothic"/>
        </w:rPr>
        <w:t xml:space="preserve">Pay: Pay is dependent on qualifications and </w:t>
      </w:r>
      <w:r>
        <w:rPr>
          <w:rFonts w:ascii="Century Gothic" w:hAnsi="Century Gothic"/>
        </w:rPr>
        <w:t>experience and starts at £13</w:t>
      </w:r>
      <w:r w:rsidRPr="006A322C">
        <w:rPr>
          <w:rFonts w:ascii="Century Gothic" w:hAnsi="Century Gothic"/>
        </w:rPr>
        <w:t xml:space="preserve"> per hour for a level 1 and £16 per hour for a level 2 teacher. </w:t>
      </w:r>
    </w:p>
    <w:p w:rsidR="006A322C" w:rsidRPr="006A322C" w:rsidRDefault="006A322C">
      <w:pPr>
        <w:rPr>
          <w:rFonts w:ascii="Century Gothic" w:hAnsi="Century Gothic"/>
        </w:rPr>
      </w:pPr>
      <w:r w:rsidRPr="006A322C">
        <w:rPr>
          <w:rFonts w:ascii="Century Gothic" w:hAnsi="Century Gothic"/>
        </w:rPr>
        <w:t>If you are interested in applying or discussing the position further please contact Daisy on 07925 976881 or email daisybrooks@hotmail.com</w:t>
      </w:r>
    </w:p>
    <w:sectPr w:rsidR="006A322C" w:rsidRPr="006A3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3E9"/>
    <w:multiLevelType w:val="hybridMultilevel"/>
    <w:tmpl w:val="69B6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C"/>
    <w:rsid w:val="00001FCE"/>
    <w:rsid w:val="0003488A"/>
    <w:rsid w:val="005739CF"/>
    <w:rsid w:val="00653587"/>
    <w:rsid w:val="006A322C"/>
    <w:rsid w:val="006B7486"/>
    <w:rsid w:val="007A3E62"/>
    <w:rsid w:val="00A360D8"/>
    <w:rsid w:val="00C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7</cp:revision>
  <dcterms:created xsi:type="dcterms:W3CDTF">2016-02-18T15:57:00Z</dcterms:created>
  <dcterms:modified xsi:type="dcterms:W3CDTF">2017-02-16T14:21:00Z</dcterms:modified>
</cp:coreProperties>
</file>